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F6" w:rsidRPr="00B14290" w:rsidRDefault="001818DC">
      <w:pPr>
        <w:rPr>
          <w:b/>
          <w:sz w:val="26"/>
          <w:szCs w:val="26"/>
        </w:rPr>
      </w:pPr>
      <w:bookmarkStart w:id="0" w:name="_GoBack"/>
      <w:bookmarkEnd w:id="0"/>
      <w:r w:rsidRPr="00B14290">
        <w:rPr>
          <w:b/>
          <w:sz w:val="26"/>
          <w:szCs w:val="26"/>
        </w:rPr>
        <w:t xml:space="preserve">AANVRAAGFORMULIER </w:t>
      </w:r>
      <w:r w:rsidR="002C697A" w:rsidRPr="00B14290">
        <w:rPr>
          <w:b/>
          <w:sz w:val="26"/>
          <w:szCs w:val="26"/>
        </w:rPr>
        <w:t>SUBSIDIE VOOR OOST-VLAAMSE MOBILITEITSPROJECTEN</w:t>
      </w:r>
    </w:p>
    <w:p w:rsidR="00983EBB" w:rsidRDefault="00983EBB">
      <w:pPr>
        <w:rPr>
          <w:b/>
        </w:rPr>
      </w:pPr>
    </w:p>
    <w:p w:rsidR="002C697A" w:rsidRDefault="002C697A">
      <w:pPr>
        <w:rPr>
          <w:b/>
        </w:rPr>
      </w:pPr>
      <w:r>
        <w:rPr>
          <w:b/>
        </w:rPr>
        <w:t>NAAM ORGANISATIE OF DIENST:</w:t>
      </w:r>
    </w:p>
    <w:p w:rsidR="002C697A" w:rsidRDefault="002C697A">
      <w:pPr>
        <w:rPr>
          <w:b/>
        </w:rPr>
      </w:pPr>
      <w:r w:rsidRPr="002C697A">
        <w:rPr>
          <w:b/>
        </w:rPr>
        <w:t>ADRES</w:t>
      </w:r>
      <w:r>
        <w:rPr>
          <w:b/>
        </w:rPr>
        <w:t>:</w:t>
      </w:r>
    </w:p>
    <w:p w:rsidR="002C697A" w:rsidRDefault="002C697A">
      <w:pPr>
        <w:rPr>
          <w:b/>
        </w:rPr>
      </w:pPr>
      <w:r>
        <w:rPr>
          <w:b/>
        </w:rPr>
        <w:t xml:space="preserve">CONTACTPERSOON: naam, telefoon, </w:t>
      </w:r>
      <w:r w:rsidR="00C533B3">
        <w:rPr>
          <w:b/>
        </w:rPr>
        <w:t xml:space="preserve">gsm, </w:t>
      </w:r>
      <w:r>
        <w:rPr>
          <w:b/>
        </w:rPr>
        <w:t>e-mail</w:t>
      </w:r>
      <w:r w:rsidR="00D66BB3">
        <w:rPr>
          <w:b/>
        </w:rPr>
        <w:t>:</w:t>
      </w:r>
    </w:p>
    <w:p w:rsidR="002C697A" w:rsidRDefault="002C697A">
      <w:pPr>
        <w:rPr>
          <w:b/>
        </w:rPr>
      </w:pPr>
      <w:r>
        <w:rPr>
          <w:b/>
        </w:rPr>
        <w:t>REKENINGNUMMER:</w:t>
      </w:r>
    </w:p>
    <w:p w:rsidR="00983EBB" w:rsidRDefault="00983EBB">
      <w:pPr>
        <w:rPr>
          <w:b/>
        </w:rPr>
      </w:pPr>
    </w:p>
    <w:p w:rsidR="00903964" w:rsidRDefault="002C697A">
      <w:pPr>
        <w:rPr>
          <w:b/>
        </w:rPr>
      </w:pPr>
      <w:r>
        <w:rPr>
          <w:b/>
        </w:rPr>
        <w:t xml:space="preserve">OMSCHRIJVING PROJECT: </w:t>
      </w:r>
    </w:p>
    <w:p w:rsidR="00E94A24" w:rsidRPr="00983EBB" w:rsidRDefault="00E94A24" w:rsidP="00E94A24">
      <w:pPr>
        <w:pStyle w:val="Lijstalinea"/>
        <w:numPr>
          <w:ilvl w:val="0"/>
          <w:numId w:val="10"/>
        </w:numPr>
      </w:pPr>
      <w:r w:rsidRPr="00983EBB">
        <w:t>Naam project</w:t>
      </w:r>
      <w:r w:rsidR="006570CB">
        <w:t>,</w:t>
      </w:r>
      <w:r w:rsidRPr="00983EBB">
        <w:t xml:space="preserve"> korte omschrijving</w:t>
      </w:r>
      <w:r w:rsidR="006570CB">
        <w:t xml:space="preserve"> en motivering: waarom wil u dit project indienen?</w:t>
      </w:r>
    </w:p>
    <w:p w:rsidR="000C0DAF" w:rsidRPr="00983EBB" w:rsidRDefault="000C0DAF" w:rsidP="00E94A24">
      <w:pPr>
        <w:pStyle w:val="Lijstalinea"/>
        <w:numPr>
          <w:ilvl w:val="0"/>
          <w:numId w:val="10"/>
        </w:numPr>
      </w:pPr>
      <w:r w:rsidRPr="00983EBB">
        <w:t>In welke Oost-Vlaamse gemeente(n) vindt het project plaats?</w:t>
      </w:r>
    </w:p>
    <w:p w:rsidR="001564BF" w:rsidRDefault="001564BF" w:rsidP="000C0DAF">
      <w:pPr>
        <w:pStyle w:val="Lijstalinea"/>
        <w:numPr>
          <w:ilvl w:val="0"/>
          <w:numId w:val="10"/>
        </w:numPr>
      </w:pPr>
      <w:r>
        <w:t>Wat zijn de doelstellingen van het project?</w:t>
      </w:r>
    </w:p>
    <w:p w:rsidR="00E94A24" w:rsidRPr="00983EBB" w:rsidRDefault="000C0DAF" w:rsidP="000C0DAF">
      <w:pPr>
        <w:pStyle w:val="Lijstalinea"/>
        <w:numPr>
          <w:ilvl w:val="0"/>
          <w:numId w:val="10"/>
        </w:numPr>
      </w:pPr>
      <w:r w:rsidRPr="00983EBB">
        <w:t>Binnen welk(e) thema('s) en doelstelling(en) van de die</w:t>
      </w:r>
      <w:r w:rsidR="009E0992">
        <w:t>nst Mobiliteit past het project</w:t>
      </w:r>
      <w:r w:rsidRPr="00983EBB">
        <w:t xml:space="preserve"> </w:t>
      </w:r>
      <w:r w:rsidR="009E0992">
        <w:t>(z</w:t>
      </w:r>
      <w:r w:rsidRPr="00983EBB">
        <w:t xml:space="preserve">ie </w:t>
      </w:r>
      <w:proofErr w:type="spellStart"/>
      <w:r w:rsidRPr="00983EBB">
        <w:t>oplijsting</w:t>
      </w:r>
      <w:proofErr w:type="spellEnd"/>
      <w:r w:rsidRPr="00983EBB">
        <w:t xml:space="preserve"> </w:t>
      </w:r>
      <w:r w:rsidR="00E94A24" w:rsidRPr="00983EBB">
        <w:t>beleidslijnen</w:t>
      </w:r>
      <w:r w:rsidR="009E0992">
        <w:t>)?</w:t>
      </w:r>
    </w:p>
    <w:p w:rsidR="00E94A24" w:rsidRPr="00983EBB" w:rsidRDefault="00E94A24" w:rsidP="000C0DAF">
      <w:pPr>
        <w:pStyle w:val="Lijstalinea"/>
        <w:numPr>
          <w:ilvl w:val="0"/>
          <w:numId w:val="10"/>
        </w:numPr>
      </w:pPr>
      <w:r w:rsidRPr="00983EBB">
        <w:t>Wat is de projectduur</w:t>
      </w:r>
      <w:r w:rsidR="009E0992">
        <w:t xml:space="preserve"> </w:t>
      </w:r>
      <w:r w:rsidR="009E0992" w:rsidRPr="00983EBB">
        <w:t>(maximum 2 jaar)</w:t>
      </w:r>
      <w:r w:rsidRPr="00983EBB">
        <w:t xml:space="preserve">? </w:t>
      </w:r>
    </w:p>
    <w:p w:rsidR="00E94A24" w:rsidRPr="00983EBB" w:rsidRDefault="00E94A24" w:rsidP="000C0DAF">
      <w:pPr>
        <w:pStyle w:val="Lijstalinea"/>
        <w:numPr>
          <w:ilvl w:val="0"/>
          <w:numId w:val="10"/>
        </w:numPr>
      </w:pPr>
      <w:r w:rsidRPr="00983EBB">
        <w:t xml:space="preserve">Waarom is het </w:t>
      </w:r>
      <w:r w:rsidR="009E0992">
        <w:t xml:space="preserve">project </w:t>
      </w:r>
      <w:r w:rsidRPr="00983EBB">
        <w:t>vernieuwend?</w:t>
      </w:r>
    </w:p>
    <w:p w:rsidR="00E94A24" w:rsidRPr="00983EBB" w:rsidRDefault="00E94A24" w:rsidP="000C0DAF">
      <w:pPr>
        <w:pStyle w:val="Lijstalinea"/>
        <w:numPr>
          <w:ilvl w:val="0"/>
          <w:numId w:val="10"/>
        </w:numPr>
        <w:autoSpaceDE w:val="0"/>
        <w:autoSpaceDN w:val="0"/>
        <w:adjustRightInd w:val="0"/>
        <w:spacing w:after="0" w:line="240" w:lineRule="auto"/>
        <w:rPr>
          <w:rFonts w:eastAsia="Times New Roman" w:cs="Times New Roman"/>
          <w:lang w:val="nl-NL" w:eastAsia="nl-BE"/>
        </w:rPr>
      </w:pPr>
      <w:r w:rsidRPr="00983EBB">
        <w:t xml:space="preserve">Richt het project zich op het </w:t>
      </w:r>
      <w:r w:rsidRPr="00983EBB">
        <w:rPr>
          <w:rFonts w:eastAsia="Times New Roman" w:cs="Times New Roman"/>
          <w:lang w:val="nl-NL" w:eastAsia="nl-BE"/>
        </w:rPr>
        <w:t xml:space="preserve">het duurzamer maken van verplaatsingen bij één of meerdere doelgroepen? Op welke manier? </w:t>
      </w:r>
    </w:p>
    <w:p w:rsidR="00E94A24" w:rsidRPr="00983EBB" w:rsidRDefault="00E94A24" w:rsidP="000C0DAF">
      <w:pPr>
        <w:pStyle w:val="Lijstalinea"/>
        <w:numPr>
          <w:ilvl w:val="0"/>
          <w:numId w:val="10"/>
        </w:numPr>
        <w:autoSpaceDE w:val="0"/>
        <w:autoSpaceDN w:val="0"/>
        <w:adjustRightInd w:val="0"/>
        <w:spacing w:after="0" w:line="240" w:lineRule="auto"/>
      </w:pPr>
      <w:r w:rsidRPr="00983EBB">
        <w:t>Is men bereid om</w:t>
      </w:r>
      <w:r w:rsidRPr="00983EBB">
        <w:rPr>
          <w:rFonts w:cs="Arial"/>
        </w:rPr>
        <w:t xml:space="preserve"> het project bij te sturen in functie van de voorstellen/ noden of beschikbare fondsen van de dienst Mobiliteit, dit via een onderhandelingsprocedure?</w:t>
      </w:r>
    </w:p>
    <w:p w:rsidR="000C0DAF" w:rsidRDefault="000C0DAF">
      <w:pPr>
        <w:rPr>
          <w:b/>
        </w:rPr>
      </w:pPr>
    </w:p>
    <w:p w:rsidR="00E94A24" w:rsidRDefault="00E94A24">
      <w:pPr>
        <w:rPr>
          <w:b/>
        </w:rPr>
      </w:pPr>
      <w:r>
        <w:rPr>
          <w:b/>
        </w:rPr>
        <w:t>OMSCHRIJVING ORGANISATIE:</w:t>
      </w:r>
    </w:p>
    <w:p w:rsidR="00E94A24" w:rsidRPr="00983EBB" w:rsidRDefault="00E94A24" w:rsidP="00E94A24">
      <w:pPr>
        <w:pStyle w:val="Lijstalinea"/>
        <w:numPr>
          <w:ilvl w:val="0"/>
          <w:numId w:val="11"/>
        </w:numPr>
      </w:pPr>
      <w:r w:rsidRPr="00983EBB">
        <w:t>Beschikt u organisatie over een rechtspersoonlijkheid? Voeg de statuten en activiteitenverslag, indien beschikbaar, toe in bijlage.</w:t>
      </w:r>
    </w:p>
    <w:p w:rsidR="00983EBB" w:rsidRDefault="00983EBB" w:rsidP="00983EBB">
      <w:pPr>
        <w:pStyle w:val="Lijstalinea"/>
        <w:rPr>
          <w:b/>
        </w:rPr>
      </w:pPr>
    </w:p>
    <w:p w:rsidR="00983EBB" w:rsidRDefault="00D66BB3" w:rsidP="00983EBB">
      <w:pPr>
        <w:autoSpaceDE w:val="0"/>
        <w:autoSpaceDN w:val="0"/>
        <w:adjustRightInd w:val="0"/>
        <w:spacing w:after="0" w:line="240" w:lineRule="auto"/>
        <w:rPr>
          <w:rFonts w:cs="Arial"/>
          <w:b/>
          <w:bCs/>
          <w:iCs/>
        </w:rPr>
      </w:pPr>
      <w:r>
        <w:rPr>
          <w:rFonts w:cs="Arial"/>
          <w:b/>
          <w:bCs/>
          <w:iCs/>
        </w:rPr>
        <w:t xml:space="preserve">GEDETAILLEERDE </w:t>
      </w:r>
      <w:r w:rsidR="00983EBB" w:rsidRPr="00983EBB">
        <w:rPr>
          <w:rFonts w:cs="Arial"/>
          <w:b/>
          <w:bCs/>
          <w:iCs/>
        </w:rPr>
        <w:t>BESCHRIJVING PROJECT</w:t>
      </w:r>
      <w:r>
        <w:rPr>
          <w:rFonts w:cs="Arial"/>
          <w:b/>
          <w:bCs/>
          <w:iCs/>
        </w:rPr>
        <w:t>:</w:t>
      </w:r>
    </w:p>
    <w:p w:rsidR="00C533B3" w:rsidRDefault="009E0992" w:rsidP="00C533B3">
      <w:pPr>
        <w:pStyle w:val="Alinea"/>
        <w:numPr>
          <w:ilvl w:val="0"/>
          <w:numId w:val="13"/>
        </w:numPr>
        <w:rPr>
          <w:rFonts w:asciiTheme="minorHAnsi" w:hAnsiTheme="minorHAnsi" w:cs="Arial"/>
        </w:rPr>
      </w:pPr>
      <w:r>
        <w:rPr>
          <w:rFonts w:asciiTheme="minorHAnsi" w:hAnsiTheme="minorHAnsi"/>
          <w:b/>
        </w:rPr>
        <w:t>O</w:t>
      </w:r>
      <w:r w:rsidR="00C533B3" w:rsidRPr="00C533B3">
        <w:rPr>
          <w:rFonts w:asciiTheme="minorHAnsi" w:hAnsiTheme="minorHAnsi"/>
          <w:b/>
        </w:rPr>
        <w:t>p 20 punten</w:t>
      </w:r>
      <w:r w:rsidR="00C533B3" w:rsidRPr="00C533B3">
        <w:rPr>
          <w:rFonts w:asciiTheme="minorHAnsi" w:hAnsiTheme="minorHAnsi"/>
        </w:rPr>
        <w:t xml:space="preserve">: </w:t>
      </w:r>
      <w:r w:rsidR="00C533B3" w:rsidRPr="00C533B3">
        <w:rPr>
          <w:rFonts w:asciiTheme="minorHAnsi" w:hAnsiTheme="minorHAnsi"/>
          <w:b/>
        </w:rPr>
        <w:t>de o</w:t>
      </w:r>
      <w:r w:rsidR="00C533B3" w:rsidRPr="00C533B3">
        <w:rPr>
          <w:rFonts w:asciiTheme="minorHAnsi" w:hAnsiTheme="minorHAnsi" w:cs="Arial"/>
          <w:b/>
          <w:bCs/>
          <w:iCs/>
        </w:rPr>
        <w:t>mvang van het project</w:t>
      </w:r>
      <w:r w:rsidR="00C533B3" w:rsidRPr="00C533B3">
        <w:rPr>
          <w:rFonts w:asciiTheme="minorHAnsi" w:hAnsiTheme="minorHAnsi" w:cs="Arial"/>
          <w:bCs/>
          <w:iCs/>
        </w:rPr>
        <w:t xml:space="preserve">, waarbij het project zich moet richten op het duurzamer maken van de verplaatsingen van 1 of meerdere doelgroepen van het project. </w:t>
      </w:r>
      <w:r w:rsidR="00C533B3">
        <w:rPr>
          <w:rFonts w:asciiTheme="minorHAnsi" w:hAnsiTheme="minorHAnsi" w:cs="Arial"/>
          <w:bCs/>
          <w:iCs/>
        </w:rPr>
        <w:t xml:space="preserve">  </w:t>
      </w:r>
      <w:r w:rsidR="00C533B3" w:rsidRPr="00C533B3">
        <w:rPr>
          <w:rFonts w:asciiTheme="minorHAnsi" w:hAnsiTheme="minorHAnsi" w:cs="Arial"/>
          <w:bCs/>
          <w:iCs/>
        </w:rPr>
        <w:t xml:space="preserve">Hierbij moet een antwoord worden gegeven op de volgende vragen: </w:t>
      </w:r>
      <w:r w:rsidR="00C533B3" w:rsidRPr="00C533B3">
        <w:rPr>
          <w:rFonts w:asciiTheme="minorHAnsi" w:hAnsiTheme="minorHAnsi" w:cs="Arial"/>
          <w:bCs/>
          <w:iCs/>
        </w:rPr>
        <w:br/>
        <w:t xml:space="preserve">- de </w:t>
      </w:r>
      <w:r w:rsidR="00C533B3" w:rsidRPr="00C533B3">
        <w:rPr>
          <w:rFonts w:asciiTheme="minorHAnsi" w:hAnsiTheme="minorHAnsi" w:cs="Arial"/>
        </w:rPr>
        <w:t>behoeftebepaling:</w:t>
      </w:r>
      <w:r w:rsidR="00C533B3" w:rsidRPr="00C533B3">
        <w:rPr>
          <w:rFonts w:asciiTheme="minorHAnsi" w:hAnsiTheme="minorHAnsi" w:cs="Arial"/>
          <w:i/>
        </w:rPr>
        <w:t xml:space="preserve"> </w:t>
      </w:r>
      <w:r w:rsidR="00C533B3" w:rsidRPr="00C533B3">
        <w:rPr>
          <w:rFonts w:asciiTheme="minorHAnsi" w:hAnsiTheme="minorHAnsi" w:cs="Arial"/>
        </w:rPr>
        <w:t xml:space="preserve">waarom koos men dit project uit, op grond van welke behoefte? </w:t>
      </w:r>
      <w:r w:rsidR="00C533B3" w:rsidRPr="00C533B3">
        <w:rPr>
          <w:rFonts w:asciiTheme="minorHAnsi" w:hAnsiTheme="minorHAnsi" w:cs="Arial"/>
        </w:rPr>
        <w:br/>
        <w:t xml:space="preserve">- wat is het budget voor het project? Hierbij moet de aanvrager van de subsidie een gedetailleerd budget opmaken, met een overzicht van de </w:t>
      </w:r>
      <w:r w:rsidR="00197A2B">
        <w:rPr>
          <w:rFonts w:asciiTheme="minorHAnsi" w:hAnsiTheme="minorHAnsi" w:cs="Arial"/>
        </w:rPr>
        <w:t xml:space="preserve">te </w:t>
      </w:r>
      <w:r w:rsidR="00C533B3" w:rsidRPr="00C533B3">
        <w:rPr>
          <w:rFonts w:asciiTheme="minorHAnsi" w:hAnsiTheme="minorHAnsi" w:cs="Arial"/>
        </w:rPr>
        <w:t xml:space="preserve">verwachten inkomsten (eigen inkomsten, aan de provincie gevraagde subsidie, andere subsidies,…) en verwachte uitgaven; </w:t>
      </w:r>
    </w:p>
    <w:p w:rsidR="00C533B3" w:rsidRPr="00C533B3" w:rsidRDefault="009E0992" w:rsidP="00C533B3">
      <w:pPr>
        <w:pStyle w:val="Alinea"/>
        <w:numPr>
          <w:ilvl w:val="0"/>
          <w:numId w:val="13"/>
        </w:numPr>
        <w:ind w:left="709" w:hanging="283"/>
        <w:rPr>
          <w:rFonts w:asciiTheme="minorHAnsi" w:hAnsiTheme="minorHAnsi" w:cs="Arial"/>
        </w:rPr>
      </w:pPr>
      <w:r>
        <w:rPr>
          <w:rFonts w:asciiTheme="minorHAnsi" w:hAnsiTheme="minorHAnsi" w:cs="Arial"/>
          <w:b/>
        </w:rPr>
        <w:t>O</w:t>
      </w:r>
      <w:r w:rsidR="00C533B3" w:rsidRPr="00C533B3">
        <w:rPr>
          <w:rFonts w:asciiTheme="minorHAnsi" w:hAnsiTheme="minorHAnsi" w:cs="Arial"/>
          <w:b/>
        </w:rPr>
        <w:t>p 10 punten</w:t>
      </w:r>
      <w:r w:rsidR="00C533B3" w:rsidRPr="00C533B3">
        <w:rPr>
          <w:rFonts w:asciiTheme="minorHAnsi" w:hAnsiTheme="minorHAnsi" w:cs="Arial"/>
        </w:rPr>
        <w:t xml:space="preserve">: </w:t>
      </w:r>
      <w:r w:rsidR="00C533B3" w:rsidRPr="00C533B3">
        <w:rPr>
          <w:rFonts w:asciiTheme="minorHAnsi" w:hAnsiTheme="minorHAnsi" w:cs="Arial"/>
          <w:b/>
        </w:rPr>
        <w:t>d</w:t>
      </w:r>
      <w:r w:rsidR="00C533B3" w:rsidRPr="00C533B3">
        <w:rPr>
          <w:rFonts w:asciiTheme="minorHAnsi" w:hAnsiTheme="minorHAnsi" w:cs="Arial"/>
          <w:b/>
          <w:bCs/>
          <w:iCs/>
        </w:rPr>
        <w:t>e kennis van het werkgebied</w:t>
      </w:r>
      <w:r w:rsidR="00C533B3" w:rsidRPr="00C533B3">
        <w:rPr>
          <w:rFonts w:asciiTheme="minorHAnsi" w:hAnsiTheme="minorHAnsi" w:cs="Arial"/>
          <w:bCs/>
          <w:iCs/>
        </w:rPr>
        <w:t>.</w:t>
      </w:r>
      <w:r w:rsidR="00C533B3" w:rsidRPr="00C533B3">
        <w:rPr>
          <w:rFonts w:asciiTheme="minorHAnsi" w:hAnsiTheme="minorHAnsi"/>
        </w:rPr>
        <w:t xml:space="preserve"> </w:t>
      </w:r>
      <w:r w:rsidR="00C533B3" w:rsidRPr="00C533B3">
        <w:rPr>
          <w:rFonts w:asciiTheme="minorHAnsi" w:hAnsiTheme="minorHAnsi" w:cs="Arial"/>
          <w:bCs/>
          <w:iCs/>
        </w:rPr>
        <w:t xml:space="preserve">Hierbij moet een antwoord worden gegeven op de volgende vragen: </w:t>
      </w:r>
      <w:r w:rsidR="00C533B3" w:rsidRPr="00C533B3">
        <w:rPr>
          <w:rFonts w:asciiTheme="minorHAnsi" w:hAnsiTheme="minorHAnsi" w:cs="Arial"/>
          <w:bCs/>
          <w:iCs/>
        </w:rPr>
        <w:br/>
        <w:t xml:space="preserve">- </w:t>
      </w:r>
      <w:r w:rsidR="00C533B3" w:rsidRPr="00C533B3">
        <w:rPr>
          <w:rFonts w:asciiTheme="minorHAnsi" w:hAnsiTheme="minorHAnsi" w:cs="Arial"/>
        </w:rPr>
        <w:t xml:space="preserve">over welke kennis en ervaring beschikt de aanvrager van de subsidie met betrekking tot het werkgebied? </w:t>
      </w:r>
      <w:r w:rsidR="00C533B3" w:rsidRPr="00C533B3">
        <w:rPr>
          <w:rFonts w:asciiTheme="minorHAnsi" w:hAnsiTheme="minorHAnsi" w:cs="Arial"/>
        </w:rPr>
        <w:br/>
        <w:t xml:space="preserve">- welke referenties heeft de aanvrager van de subsidie? </w:t>
      </w:r>
    </w:p>
    <w:p w:rsidR="00C533B3" w:rsidRPr="00C533B3" w:rsidRDefault="00C533B3" w:rsidP="00C533B3">
      <w:pPr>
        <w:pStyle w:val="Alinea"/>
        <w:numPr>
          <w:ilvl w:val="0"/>
          <w:numId w:val="13"/>
        </w:numPr>
        <w:rPr>
          <w:rFonts w:asciiTheme="minorHAnsi" w:hAnsiTheme="minorHAnsi" w:cs="Arial"/>
        </w:rPr>
      </w:pPr>
      <w:r w:rsidRPr="00C533B3">
        <w:rPr>
          <w:rFonts w:asciiTheme="minorHAnsi" w:hAnsiTheme="minorHAnsi" w:cs="Arial"/>
          <w:b/>
        </w:rPr>
        <w:lastRenderedPageBreak/>
        <w:t xml:space="preserve"> </w:t>
      </w:r>
      <w:r w:rsidR="009E0992">
        <w:rPr>
          <w:rFonts w:asciiTheme="minorHAnsi" w:hAnsiTheme="minorHAnsi" w:cs="Arial"/>
          <w:b/>
        </w:rPr>
        <w:t>O</w:t>
      </w:r>
      <w:r w:rsidRPr="00C533B3">
        <w:rPr>
          <w:rFonts w:asciiTheme="minorHAnsi" w:hAnsiTheme="minorHAnsi" w:cs="Arial"/>
          <w:b/>
        </w:rPr>
        <w:t>p 40 punten: het project moet passen binnen de beleidsdoelstellingen</w:t>
      </w:r>
      <w:r w:rsidRPr="00C533B3">
        <w:rPr>
          <w:rFonts w:asciiTheme="minorHAnsi" w:hAnsiTheme="minorHAnsi" w:cs="Arial"/>
        </w:rPr>
        <w:t xml:space="preserve"> van de provincie op het vlak van mobiliteit en </w:t>
      </w:r>
      <w:r w:rsidRPr="00A37D0B">
        <w:rPr>
          <w:rFonts w:asciiTheme="minorHAnsi" w:hAnsiTheme="minorHAnsi" w:cs="Arial"/>
          <w:b/>
        </w:rPr>
        <w:t>moet vernieuwend zijn</w:t>
      </w:r>
      <w:r w:rsidRPr="00C533B3">
        <w:rPr>
          <w:rFonts w:asciiTheme="minorHAnsi" w:hAnsiTheme="minorHAnsi" w:cs="Arial"/>
        </w:rPr>
        <w:t xml:space="preserve">, wat onder meer tot uiting kan komen in: </w:t>
      </w:r>
      <w:r w:rsidRPr="00C533B3">
        <w:rPr>
          <w:rFonts w:asciiTheme="minorHAnsi" w:hAnsiTheme="minorHAnsi" w:cs="Arial"/>
        </w:rPr>
        <w:br/>
        <w:t>- d</w:t>
      </w:r>
      <w:r w:rsidRPr="00C533B3">
        <w:rPr>
          <w:rFonts w:asciiTheme="minorHAnsi" w:hAnsiTheme="minorHAnsi" w:cs="Arial"/>
          <w:bCs/>
          <w:iCs/>
        </w:rPr>
        <w:t xml:space="preserve">e planning: de verschillende projectfases met tijdsbestek, in die zin dat de looptijd van het project maximum 2 jaar is: </w:t>
      </w:r>
    </w:p>
    <w:p w:rsidR="00C533B3" w:rsidRPr="00C533B3" w:rsidRDefault="00C533B3" w:rsidP="00C533B3">
      <w:pPr>
        <w:pStyle w:val="Lijstalinea"/>
        <w:numPr>
          <w:ilvl w:val="1"/>
          <w:numId w:val="4"/>
        </w:numPr>
        <w:spacing w:after="0"/>
        <w:ind w:left="1440"/>
        <w:rPr>
          <w:rFonts w:cs="Arial"/>
        </w:rPr>
      </w:pPr>
      <w:r w:rsidRPr="00C533B3">
        <w:rPr>
          <w:rFonts w:cs="Arial"/>
          <w:bCs/>
          <w:iCs/>
        </w:rPr>
        <w:t xml:space="preserve">voorbereiding </w:t>
      </w:r>
      <w:r w:rsidRPr="00C533B3">
        <w:rPr>
          <w:rFonts w:cs="Arial"/>
        </w:rPr>
        <w:t>(probleemomschrijving, formuleren van projectdoelstellingen en werkwijze, inschatten van realiseerbaarheid,...);</w:t>
      </w:r>
    </w:p>
    <w:p w:rsidR="00C533B3" w:rsidRPr="00C533B3" w:rsidRDefault="00C533B3" w:rsidP="00C533B3">
      <w:pPr>
        <w:pStyle w:val="Lijstalinea"/>
        <w:numPr>
          <w:ilvl w:val="1"/>
          <w:numId w:val="4"/>
        </w:numPr>
        <w:autoSpaceDE w:val="0"/>
        <w:autoSpaceDN w:val="0"/>
        <w:adjustRightInd w:val="0"/>
        <w:spacing w:after="0" w:line="240" w:lineRule="auto"/>
        <w:ind w:left="1440"/>
        <w:rPr>
          <w:rFonts w:cs="Arial"/>
          <w:bCs/>
          <w:iCs/>
        </w:rPr>
      </w:pPr>
      <w:r w:rsidRPr="00C533B3">
        <w:rPr>
          <w:rFonts w:cs="Arial"/>
          <w:bCs/>
          <w:iCs/>
        </w:rPr>
        <w:t xml:space="preserve">uitvoering </w:t>
      </w:r>
      <w:r w:rsidRPr="00C533B3">
        <w:rPr>
          <w:rFonts w:cs="Arial"/>
        </w:rPr>
        <w:t xml:space="preserve">(bepalen van de activiteiten en methodieken, voorzien in tussentijdse evaluaties en eventuele bijsturing,...); </w:t>
      </w:r>
    </w:p>
    <w:p w:rsidR="00C533B3" w:rsidRDefault="00C533B3" w:rsidP="00C533B3">
      <w:pPr>
        <w:pStyle w:val="Lijstalinea"/>
        <w:numPr>
          <w:ilvl w:val="1"/>
          <w:numId w:val="4"/>
        </w:numPr>
        <w:autoSpaceDE w:val="0"/>
        <w:autoSpaceDN w:val="0"/>
        <w:adjustRightInd w:val="0"/>
        <w:spacing w:after="0" w:line="240" w:lineRule="auto"/>
        <w:ind w:left="1440"/>
        <w:rPr>
          <w:rFonts w:cs="Arial"/>
        </w:rPr>
      </w:pPr>
      <w:r w:rsidRPr="00C533B3">
        <w:rPr>
          <w:rFonts w:cs="Arial"/>
          <w:bCs/>
          <w:iCs/>
        </w:rPr>
        <w:t xml:space="preserve">beëindiging en evaluatie </w:t>
      </w:r>
      <w:r w:rsidRPr="00C533B3">
        <w:rPr>
          <w:rFonts w:cs="Arial"/>
        </w:rPr>
        <w:t>(via een evaluatierapport,….);</w:t>
      </w:r>
    </w:p>
    <w:p w:rsidR="00A37D0B" w:rsidRDefault="00C533B3" w:rsidP="00A37D0B">
      <w:pPr>
        <w:pStyle w:val="Lijstalinea"/>
        <w:numPr>
          <w:ilvl w:val="0"/>
          <w:numId w:val="15"/>
        </w:numPr>
        <w:autoSpaceDE w:val="0"/>
        <w:autoSpaceDN w:val="0"/>
        <w:adjustRightInd w:val="0"/>
        <w:spacing w:after="0" w:line="240" w:lineRule="auto"/>
        <w:ind w:left="851" w:hanging="142"/>
        <w:rPr>
          <w:rFonts w:cs="Arial"/>
        </w:rPr>
      </w:pPr>
      <w:r w:rsidRPr="00A37D0B">
        <w:rPr>
          <w:rFonts w:cs="Arial"/>
        </w:rPr>
        <w:t xml:space="preserve">bepaling en afbakening van de doelgroepen; </w:t>
      </w:r>
    </w:p>
    <w:p w:rsidR="00C533B3" w:rsidRPr="00A37D0B" w:rsidRDefault="00C533B3" w:rsidP="00A37D0B">
      <w:pPr>
        <w:pStyle w:val="Lijstalinea"/>
        <w:numPr>
          <w:ilvl w:val="0"/>
          <w:numId w:val="15"/>
        </w:numPr>
        <w:autoSpaceDE w:val="0"/>
        <w:autoSpaceDN w:val="0"/>
        <w:adjustRightInd w:val="0"/>
        <w:spacing w:after="0" w:line="240" w:lineRule="auto"/>
        <w:ind w:left="851" w:hanging="142"/>
        <w:rPr>
          <w:rFonts w:cs="Arial"/>
        </w:rPr>
      </w:pPr>
      <w:r w:rsidRPr="00A37D0B">
        <w:rPr>
          <w:rFonts w:cs="Arial"/>
        </w:rPr>
        <w:t xml:space="preserve">communicatie met de doelgroepen en met de dienst Mobiliteit; </w:t>
      </w:r>
    </w:p>
    <w:p w:rsidR="00C533B3" w:rsidRPr="00C533B3" w:rsidRDefault="00C533B3" w:rsidP="00C533B3">
      <w:pPr>
        <w:pStyle w:val="Lijstalinea"/>
        <w:autoSpaceDE w:val="0"/>
        <w:autoSpaceDN w:val="0"/>
        <w:adjustRightInd w:val="0"/>
        <w:spacing w:after="0" w:line="240" w:lineRule="auto"/>
        <w:ind w:left="1440"/>
        <w:rPr>
          <w:rFonts w:cs="Arial"/>
        </w:rPr>
      </w:pPr>
    </w:p>
    <w:p w:rsidR="00C533B3" w:rsidRPr="00C533B3" w:rsidRDefault="00C533B3" w:rsidP="00C533B3">
      <w:pPr>
        <w:pStyle w:val="Lijstalinea"/>
        <w:numPr>
          <w:ilvl w:val="0"/>
          <w:numId w:val="13"/>
        </w:numPr>
        <w:rPr>
          <w:rFonts w:cs="Arial"/>
        </w:rPr>
      </w:pPr>
      <w:r w:rsidRPr="00C533B3">
        <w:rPr>
          <w:rFonts w:cs="Arial"/>
          <w:b/>
        </w:rPr>
        <w:t xml:space="preserve"> </w:t>
      </w:r>
      <w:r w:rsidR="009E0992">
        <w:rPr>
          <w:rFonts w:cs="Arial"/>
          <w:b/>
        </w:rPr>
        <w:t>O</w:t>
      </w:r>
      <w:r w:rsidRPr="00C533B3">
        <w:rPr>
          <w:rFonts w:cs="Arial"/>
          <w:b/>
        </w:rPr>
        <w:t>p 30 punten: resultaatsgerichtheid en flexibiliteit</w:t>
      </w:r>
      <w:r w:rsidRPr="00C533B3">
        <w:rPr>
          <w:rFonts w:cs="Arial"/>
        </w:rPr>
        <w:t xml:space="preserve">, waarbij de aanvrager van de subsidie bereid moet zijn om het project bij te sturen in functie van de voorstellen, vragen en noden van de dienst Mobiliteit en in functie van het beschikbaar budget. </w:t>
      </w:r>
      <w:r>
        <w:rPr>
          <w:rFonts w:cs="Arial"/>
        </w:rPr>
        <w:t xml:space="preserve">                                          </w:t>
      </w:r>
      <w:r w:rsidRPr="00C533B3">
        <w:rPr>
          <w:rFonts w:cs="Arial"/>
          <w:bCs/>
          <w:iCs/>
        </w:rPr>
        <w:t xml:space="preserve">Hierbij moet een antwoord worden gegeven op de volgende vragen: </w:t>
      </w:r>
      <w:r w:rsidRPr="00C533B3">
        <w:rPr>
          <w:rFonts w:cs="Arial"/>
          <w:bCs/>
          <w:iCs/>
        </w:rPr>
        <w:br/>
        <w:t xml:space="preserve">- </w:t>
      </w:r>
      <w:r w:rsidRPr="00C533B3">
        <w:rPr>
          <w:rFonts w:cs="Arial"/>
        </w:rPr>
        <w:t xml:space="preserve">welke indicatoren worden gebruikt om de effecten van het project te meten? </w:t>
      </w:r>
      <w:r w:rsidRPr="00C533B3">
        <w:rPr>
          <w:rFonts w:cs="Arial"/>
        </w:rPr>
        <w:br/>
        <w:t>- hoe wordt het project geëvalueerd en eventueel bijgestuurd?</w:t>
      </w:r>
    </w:p>
    <w:p w:rsidR="00200594" w:rsidRDefault="00200594" w:rsidP="00DB2473">
      <w:pPr>
        <w:pStyle w:val="Default"/>
        <w:rPr>
          <w:rFonts w:asciiTheme="minorHAnsi" w:hAnsiTheme="minorHAnsi"/>
          <w:b/>
          <w:bCs/>
          <w:sz w:val="22"/>
          <w:szCs w:val="22"/>
        </w:rPr>
      </w:pPr>
    </w:p>
    <w:p w:rsidR="00DB2473" w:rsidRPr="00DB2473" w:rsidRDefault="00DB2473" w:rsidP="00DB2473">
      <w:pPr>
        <w:pStyle w:val="Default"/>
        <w:rPr>
          <w:rFonts w:asciiTheme="minorHAnsi" w:hAnsiTheme="minorHAnsi"/>
          <w:sz w:val="22"/>
          <w:szCs w:val="22"/>
        </w:rPr>
      </w:pPr>
      <w:r w:rsidRPr="00DB2473">
        <w:rPr>
          <w:rFonts w:asciiTheme="minorHAnsi" w:hAnsiTheme="minorHAnsi"/>
          <w:b/>
          <w:bCs/>
          <w:sz w:val="22"/>
          <w:szCs w:val="22"/>
        </w:rPr>
        <w:t>VERGEET VOLGENDE STUKKEN NIET BIJ TE VOEGEN:</w:t>
      </w:r>
      <w:r w:rsidRPr="00DB2473">
        <w:rPr>
          <w:rFonts w:asciiTheme="minorHAnsi" w:hAnsiTheme="minorHAnsi"/>
          <w:sz w:val="22"/>
          <w:szCs w:val="22"/>
        </w:rPr>
        <w:t xml:space="preserve"> </w:t>
      </w:r>
    </w:p>
    <w:p w:rsidR="002C697A" w:rsidRDefault="00DB2473" w:rsidP="00DB2473">
      <w:pPr>
        <w:pStyle w:val="Lijstalinea"/>
        <w:numPr>
          <w:ilvl w:val="0"/>
          <w:numId w:val="3"/>
        </w:numPr>
        <w:ind w:left="709"/>
        <w:rPr>
          <w:b/>
        </w:rPr>
      </w:pPr>
      <w:r>
        <w:rPr>
          <w:b/>
        </w:rPr>
        <w:t>Statuten</w:t>
      </w:r>
    </w:p>
    <w:p w:rsidR="00DB2473" w:rsidRDefault="00DB2473" w:rsidP="00DB2473">
      <w:pPr>
        <w:pStyle w:val="Lijstalinea"/>
        <w:numPr>
          <w:ilvl w:val="0"/>
          <w:numId w:val="3"/>
        </w:numPr>
        <w:ind w:left="709"/>
        <w:rPr>
          <w:b/>
        </w:rPr>
      </w:pPr>
      <w:r>
        <w:rPr>
          <w:b/>
        </w:rPr>
        <w:t>Jaarverslag</w:t>
      </w:r>
    </w:p>
    <w:p w:rsidR="00DB2473" w:rsidRPr="00DB2473" w:rsidRDefault="00DB2473" w:rsidP="00DB2473">
      <w:pPr>
        <w:pStyle w:val="Lijstalinea"/>
        <w:numPr>
          <w:ilvl w:val="0"/>
          <w:numId w:val="3"/>
        </w:numPr>
        <w:ind w:left="709"/>
        <w:rPr>
          <w:b/>
        </w:rPr>
      </w:pPr>
      <w:r>
        <w:rPr>
          <w:b/>
        </w:rPr>
        <w:t>Referenties</w:t>
      </w:r>
    </w:p>
    <w:p w:rsidR="00D66BB3" w:rsidRDefault="00D66BB3">
      <w:pPr>
        <w:rPr>
          <w:b/>
          <w:bCs/>
        </w:rPr>
      </w:pPr>
    </w:p>
    <w:p w:rsidR="00136196" w:rsidRDefault="00136196">
      <w:pPr>
        <w:rPr>
          <w:b/>
        </w:rPr>
      </w:pPr>
      <w:r>
        <w:rPr>
          <w:b/>
          <w:bCs/>
        </w:rPr>
        <w:t xml:space="preserve">Hierbij </w:t>
      </w:r>
      <w:r w:rsidRPr="002D5BD1">
        <w:rPr>
          <w:rFonts w:cs="Arial"/>
          <w:b/>
        </w:rPr>
        <w:t xml:space="preserve">verbinden wij ons ertoe om bij elke </w:t>
      </w:r>
      <w:r w:rsidR="001818DC" w:rsidRPr="002D5BD1">
        <w:rPr>
          <w:rFonts w:cs="Arial"/>
          <w:b/>
        </w:rPr>
        <w:t xml:space="preserve">communicatie </w:t>
      </w:r>
      <w:r w:rsidRPr="002D5BD1">
        <w:rPr>
          <w:rFonts w:cs="Arial"/>
          <w:b/>
        </w:rPr>
        <w:t xml:space="preserve">over </w:t>
      </w:r>
      <w:r>
        <w:rPr>
          <w:rFonts w:cs="Arial"/>
          <w:b/>
        </w:rPr>
        <w:t>het project</w:t>
      </w:r>
      <w:r w:rsidRPr="002D5BD1">
        <w:rPr>
          <w:rFonts w:cs="Arial"/>
          <w:b/>
        </w:rPr>
        <w:t xml:space="preserve">, zowel op het terrein als in de media, melding te maken van de </w:t>
      </w:r>
      <w:r w:rsidR="001818DC" w:rsidRPr="002D5BD1">
        <w:rPr>
          <w:rFonts w:cs="Arial"/>
          <w:b/>
        </w:rPr>
        <w:t xml:space="preserve">steun </w:t>
      </w:r>
      <w:r w:rsidRPr="002D5BD1">
        <w:rPr>
          <w:rFonts w:cs="Arial"/>
          <w:b/>
        </w:rPr>
        <w:t>van de provincie</w:t>
      </w:r>
    </w:p>
    <w:p w:rsidR="00136196" w:rsidRDefault="00136196">
      <w:pPr>
        <w:rPr>
          <w:b/>
        </w:rPr>
      </w:pPr>
      <w:r>
        <w:rPr>
          <w:b/>
        </w:rPr>
        <w:t>Datum:</w:t>
      </w:r>
    </w:p>
    <w:p w:rsidR="00136196" w:rsidRPr="002C697A" w:rsidRDefault="00136196">
      <w:pPr>
        <w:rPr>
          <w:b/>
        </w:rPr>
      </w:pPr>
      <w:r>
        <w:rPr>
          <w:b/>
        </w:rPr>
        <w:t>Voor de dienst/ organisatie</w:t>
      </w:r>
      <w:r w:rsidR="007D5113">
        <w:rPr>
          <w:b/>
        </w:rPr>
        <w:t>/ bedrijf</w:t>
      </w:r>
      <w:r>
        <w:rPr>
          <w:b/>
        </w:rPr>
        <w:t>:</w:t>
      </w:r>
    </w:p>
    <w:sectPr w:rsidR="00136196" w:rsidRPr="002C697A" w:rsidSect="004A1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6AE0"/>
    <w:multiLevelType w:val="hybridMultilevel"/>
    <w:tmpl w:val="4C6650AC"/>
    <w:lvl w:ilvl="0" w:tplc="6E180624">
      <w:start w:val="1"/>
      <w:numFmt w:val="decimal"/>
      <w:lvlText w:val="%1."/>
      <w:lvlJc w:val="left"/>
      <w:pPr>
        <w:ind w:left="786" w:hanging="360"/>
      </w:pPr>
      <w:rPr>
        <w:rFonts w:asciiTheme="minorHAnsi" w:eastAsia="Times New Roman" w:hAnsiTheme="minorHAnsi" w:cs="Times New Roman"/>
        <w:b/>
      </w:rPr>
    </w:lvl>
    <w:lvl w:ilvl="1" w:tplc="08130019">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
    <w:nsid w:val="11410F3D"/>
    <w:multiLevelType w:val="hybridMultilevel"/>
    <w:tmpl w:val="81866E40"/>
    <w:lvl w:ilvl="0" w:tplc="08130001">
      <w:start w:val="1"/>
      <w:numFmt w:val="bullet"/>
      <w:lvlText w:val=""/>
      <w:lvlJc w:val="left"/>
      <w:pPr>
        <w:ind w:left="786" w:hanging="360"/>
      </w:pPr>
      <w:rPr>
        <w:rFonts w:ascii="Symbol" w:hAnsi="Symbol"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
    <w:nsid w:val="25DC2AE1"/>
    <w:multiLevelType w:val="hybridMultilevel"/>
    <w:tmpl w:val="5074C1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9B8380D"/>
    <w:multiLevelType w:val="hybridMultilevel"/>
    <w:tmpl w:val="02E8BA22"/>
    <w:lvl w:ilvl="0" w:tplc="118EE78A">
      <w:numFmt w:val="bullet"/>
      <w:lvlText w:val="-"/>
      <w:lvlJc w:val="left"/>
      <w:pPr>
        <w:ind w:left="1440" w:hanging="360"/>
      </w:pPr>
      <w:rPr>
        <w:rFonts w:ascii="Calibri" w:eastAsiaTheme="minorHAnsi" w:hAnsi="Calibri"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nsid w:val="2CDB0299"/>
    <w:multiLevelType w:val="hybridMultilevel"/>
    <w:tmpl w:val="B09CEDA2"/>
    <w:lvl w:ilvl="0" w:tplc="118EE78A">
      <w:numFmt w:val="bullet"/>
      <w:lvlText w:val="-"/>
      <w:lvlJc w:val="left"/>
      <w:pPr>
        <w:ind w:left="1440" w:hanging="360"/>
      </w:pPr>
      <w:rPr>
        <w:rFonts w:ascii="Calibri" w:eastAsiaTheme="minorHAnsi" w:hAnsi="Calibri" w:cstheme="minorBid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32006968"/>
    <w:multiLevelType w:val="hybridMultilevel"/>
    <w:tmpl w:val="2C5E6556"/>
    <w:lvl w:ilvl="0" w:tplc="08130001">
      <w:start w:val="1"/>
      <w:numFmt w:val="bullet"/>
      <w:lvlText w:val=""/>
      <w:lvlJc w:val="left"/>
      <w:pPr>
        <w:ind w:left="786" w:hanging="360"/>
      </w:pPr>
      <w:rPr>
        <w:rFonts w:ascii="Symbol" w:hAnsi="Symbol"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6">
    <w:nsid w:val="329243A3"/>
    <w:multiLevelType w:val="hybridMultilevel"/>
    <w:tmpl w:val="987EA0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5A81E17"/>
    <w:multiLevelType w:val="hybridMultilevel"/>
    <w:tmpl w:val="7D9EA8B4"/>
    <w:lvl w:ilvl="0" w:tplc="08130001">
      <w:start w:val="1"/>
      <w:numFmt w:val="bullet"/>
      <w:lvlText w:val=""/>
      <w:lvlJc w:val="left"/>
      <w:pPr>
        <w:ind w:left="786" w:hanging="360"/>
      </w:pPr>
      <w:rPr>
        <w:rFonts w:ascii="Symbol" w:hAnsi="Symbol"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8">
    <w:nsid w:val="447034D6"/>
    <w:multiLevelType w:val="hybridMultilevel"/>
    <w:tmpl w:val="8B861006"/>
    <w:lvl w:ilvl="0" w:tplc="118EE78A">
      <w:numFmt w:val="bullet"/>
      <w:lvlText w:val="-"/>
      <w:lvlJc w:val="left"/>
      <w:pPr>
        <w:ind w:left="786" w:hanging="360"/>
      </w:pPr>
      <w:rPr>
        <w:rFonts w:ascii="Calibri" w:eastAsiaTheme="minorHAnsi" w:hAnsi="Calibri" w:cstheme="minorBidi"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9">
    <w:nsid w:val="4DCB1D23"/>
    <w:multiLevelType w:val="hybridMultilevel"/>
    <w:tmpl w:val="CD5AA1F6"/>
    <w:lvl w:ilvl="0" w:tplc="A100F230">
      <w:start w:val="1"/>
      <w:numFmt w:val="decimal"/>
      <w:lvlText w:val="%1."/>
      <w:lvlJc w:val="left"/>
      <w:pPr>
        <w:ind w:left="786" w:hanging="360"/>
      </w:pPr>
      <w:rPr>
        <w:rFonts w:hint="default"/>
        <w:i w:val="0"/>
      </w:rPr>
    </w:lvl>
    <w:lvl w:ilvl="1" w:tplc="08130019">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0">
    <w:nsid w:val="4F007E30"/>
    <w:multiLevelType w:val="hybridMultilevel"/>
    <w:tmpl w:val="7AFEE422"/>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1">
    <w:nsid w:val="5C78343F"/>
    <w:multiLevelType w:val="hybridMultilevel"/>
    <w:tmpl w:val="3FA8725A"/>
    <w:lvl w:ilvl="0" w:tplc="0E006B0C">
      <w:start w:val="4"/>
      <w:numFmt w:val="bullet"/>
      <w:lvlText w:val="-"/>
      <w:lvlJc w:val="left"/>
      <w:pPr>
        <w:ind w:left="1068" w:hanging="360"/>
      </w:pPr>
      <w:rPr>
        <w:rFonts w:ascii="Calibri" w:eastAsiaTheme="minorHAnsi"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nsid w:val="5DFA12C7"/>
    <w:multiLevelType w:val="hybridMultilevel"/>
    <w:tmpl w:val="48182F8E"/>
    <w:lvl w:ilvl="0" w:tplc="08130001">
      <w:start w:val="1"/>
      <w:numFmt w:val="bullet"/>
      <w:lvlText w:val=""/>
      <w:lvlJc w:val="left"/>
      <w:pPr>
        <w:ind w:left="786" w:hanging="360"/>
      </w:pPr>
      <w:rPr>
        <w:rFonts w:ascii="Symbol" w:hAnsi="Symbol" w:hint="default"/>
      </w:rPr>
    </w:lvl>
    <w:lvl w:ilvl="1" w:tplc="08130001">
      <w:start w:val="1"/>
      <w:numFmt w:val="bullet"/>
      <w:lvlText w:val=""/>
      <w:lvlJc w:val="left"/>
      <w:pPr>
        <w:ind w:left="1506" w:hanging="360"/>
      </w:pPr>
      <w:rPr>
        <w:rFonts w:ascii="Symbol" w:hAnsi="Symbol" w:hint="default"/>
      </w:rPr>
    </w:lvl>
    <w:lvl w:ilvl="2" w:tplc="08130005">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3">
    <w:nsid w:val="5EE07946"/>
    <w:multiLevelType w:val="hybridMultilevel"/>
    <w:tmpl w:val="0EEA6E14"/>
    <w:lvl w:ilvl="0" w:tplc="0813000F">
      <w:start w:val="1"/>
      <w:numFmt w:val="decimal"/>
      <w:lvlText w:val="%1."/>
      <w:lvlJc w:val="left"/>
      <w:pPr>
        <w:ind w:left="720" w:hanging="360"/>
      </w:pPr>
      <w:rPr>
        <w:rFonts w:hint="default"/>
        <w:i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7E683015"/>
    <w:multiLevelType w:val="hybridMultilevel"/>
    <w:tmpl w:val="452ABD1E"/>
    <w:lvl w:ilvl="0" w:tplc="118EE78A">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4"/>
  </w:num>
  <w:num w:numId="4">
    <w:abstractNumId w:val="7"/>
  </w:num>
  <w:num w:numId="5">
    <w:abstractNumId w:val="12"/>
  </w:num>
  <w:num w:numId="6">
    <w:abstractNumId w:val="10"/>
  </w:num>
  <w:num w:numId="7">
    <w:abstractNumId w:val="6"/>
  </w:num>
  <w:num w:numId="8">
    <w:abstractNumId w:val="1"/>
  </w:num>
  <w:num w:numId="9">
    <w:abstractNumId w:val="5"/>
  </w:num>
  <w:num w:numId="10">
    <w:abstractNumId w:val="13"/>
  </w:num>
  <w:num w:numId="11">
    <w:abstractNumId w:val="2"/>
  </w:num>
  <w:num w:numId="12">
    <w:abstractNumId w:val="9"/>
  </w:num>
  <w:num w:numId="13">
    <w:abstractNumId w:val="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7A"/>
    <w:rsid w:val="000559F6"/>
    <w:rsid w:val="00095898"/>
    <w:rsid w:val="000C03C5"/>
    <w:rsid w:val="000C0DAF"/>
    <w:rsid w:val="000E6633"/>
    <w:rsid w:val="001321A9"/>
    <w:rsid w:val="00136196"/>
    <w:rsid w:val="001564BF"/>
    <w:rsid w:val="00177E89"/>
    <w:rsid w:val="001818DC"/>
    <w:rsid w:val="00197A2B"/>
    <w:rsid w:val="001F1FFE"/>
    <w:rsid w:val="001F796C"/>
    <w:rsid w:val="00200594"/>
    <w:rsid w:val="002C697A"/>
    <w:rsid w:val="00366694"/>
    <w:rsid w:val="00380035"/>
    <w:rsid w:val="00466322"/>
    <w:rsid w:val="004A1DBC"/>
    <w:rsid w:val="005857E7"/>
    <w:rsid w:val="00625D94"/>
    <w:rsid w:val="006570CB"/>
    <w:rsid w:val="006B77C5"/>
    <w:rsid w:val="006F1F1C"/>
    <w:rsid w:val="007D5113"/>
    <w:rsid w:val="007F33F9"/>
    <w:rsid w:val="008C73D3"/>
    <w:rsid w:val="00903964"/>
    <w:rsid w:val="00980B52"/>
    <w:rsid w:val="00983EBB"/>
    <w:rsid w:val="009E0992"/>
    <w:rsid w:val="009F6B25"/>
    <w:rsid w:val="00A323B2"/>
    <w:rsid w:val="00A37D0B"/>
    <w:rsid w:val="00AC1B18"/>
    <w:rsid w:val="00B14290"/>
    <w:rsid w:val="00B86C5C"/>
    <w:rsid w:val="00C24499"/>
    <w:rsid w:val="00C533B3"/>
    <w:rsid w:val="00D66BB3"/>
    <w:rsid w:val="00DA05FC"/>
    <w:rsid w:val="00DB2473"/>
    <w:rsid w:val="00E94A24"/>
    <w:rsid w:val="00EA1B67"/>
    <w:rsid w:val="00F71A02"/>
    <w:rsid w:val="00F81C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87E61-84C4-46BE-AE7E-3D78FB93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A1D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1B67"/>
    <w:pPr>
      <w:ind w:left="720"/>
      <w:contextualSpacing/>
    </w:pPr>
  </w:style>
  <w:style w:type="paragraph" w:customStyle="1" w:styleId="Default">
    <w:name w:val="Default"/>
    <w:rsid w:val="00DB2473"/>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9039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3964"/>
    <w:rPr>
      <w:rFonts w:ascii="Tahoma" w:hAnsi="Tahoma" w:cs="Tahoma"/>
      <w:sz w:val="16"/>
      <w:szCs w:val="16"/>
    </w:rPr>
  </w:style>
  <w:style w:type="paragraph" w:customStyle="1" w:styleId="Alinea">
    <w:name w:val="Alinea"/>
    <w:basedOn w:val="Standaard"/>
    <w:link w:val="AlineaChar"/>
    <w:rsid w:val="00C533B3"/>
    <w:pPr>
      <w:overflowPunct w:val="0"/>
      <w:autoSpaceDE w:val="0"/>
      <w:autoSpaceDN w:val="0"/>
      <w:adjustRightInd w:val="0"/>
      <w:spacing w:before="260" w:after="0" w:line="260" w:lineRule="exact"/>
      <w:ind w:firstLine="794"/>
      <w:textAlignment w:val="baseline"/>
    </w:pPr>
    <w:rPr>
      <w:rFonts w:ascii="Arial" w:eastAsia="Times New Roman" w:hAnsi="Arial" w:cs="Times New Roman"/>
      <w:szCs w:val="20"/>
      <w:lang w:val="nl-NL" w:eastAsia="nl-NL"/>
    </w:rPr>
  </w:style>
  <w:style w:type="character" w:customStyle="1" w:styleId="AlineaChar">
    <w:name w:val="Alinea Char"/>
    <w:basedOn w:val="Standaardalinea-lettertype"/>
    <w:link w:val="Alinea"/>
    <w:rsid w:val="00C533B3"/>
    <w:rPr>
      <w:rFonts w:ascii="Arial" w:eastAsia="Times New Roman" w:hAnsi="Arial"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2891</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Provinciebestuur Oost-Vlaanderen</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r0303</dc:creator>
  <cp:keywords/>
  <dc:description/>
  <cp:lastModifiedBy>Ellen Van Basselaere</cp:lastModifiedBy>
  <cp:revision>2</cp:revision>
  <cp:lastPrinted>2013-04-10T08:13:00Z</cp:lastPrinted>
  <dcterms:created xsi:type="dcterms:W3CDTF">2014-02-18T10:24:00Z</dcterms:created>
  <dcterms:modified xsi:type="dcterms:W3CDTF">2014-02-18T10:24:00Z</dcterms:modified>
</cp:coreProperties>
</file>